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page" w:horzAnchor="margin" w:tblpXSpec="center" w:tblpY="2747"/>
        <w:tblW w:w="5103" w:type="dxa"/>
        <w:tblLook w:val="04A0" w:firstRow="1" w:lastRow="0" w:firstColumn="1" w:lastColumn="0" w:noHBand="0" w:noVBand="1"/>
      </w:tblPr>
      <w:tblGrid>
        <w:gridCol w:w="1426"/>
        <w:gridCol w:w="1835"/>
        <w:gridCol w:w="1842"/>
      </w:tblGrid>
      <w:tr w:rsidR="00BA26CE" w:rsidRPr="00DA45B5" w14:paraId="31F80D5B" w14:textId="77777777" w:rsidTr="00BA26CE">
        <w:trPr>
          <w:trHeight w:val="283"/>
        </w:trPr>
        <w:tc>
          <w:tcPr>
            <w:tcW w:w="1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CC0777" w14:textId="77777777" w:rsidR="00BA26CE" w:rsidRPr="00DA45B5" w:rsidRDefault="00BA26CE" w:rsidP="00BA26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A45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Estação</w:t>
            </w:r>
            <w:proofErr w:type="spellEnd"/>
          </w:p>
        </w:tc>
        <w:tc>
          <w:tcPr>
            <w:tcW w:w="18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474BC0" w14:textId="77777777" w:rsidR="00BA26CE" w:rsidRPr="00DA45B5" w:rsidRDefault="00BA26CE" w:rsidP="00BA26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45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Fe &lt; CONAMA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31F7B0" w14:textId="77777777" w:rsidR="00BA26CE" w:rsidRPr="00DA45B5" w:rsidRDefault="00BA26CE" w:rsidP="00BA26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45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Fe &gt; CONAMA</w:t>
            </w:r>
          </w:p>
        </w:tc>
      </w:tr>
      <w:tr w:rsidR="00BA26CE" w:rsidRPr="00DA45B5" w14:paraId="51B32731" w14:textId="77777777" w:rsidTr="00BA26CE">
        <w:trPr>
          <w:trHeight w:val="309"/>
        </w:trPr>
        <w:tc>
          <w:tcPr>
            <w:tcW w:w="142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251D8D" w14:textId="77777777" w:rsidR="00BA26CE" w:rsidRPr="00DA45B5" w:rsidRDefault="00BA26CE" w:rsidP="00BA2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4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E17</w:t>
            </w:r>
          </w:p>
        </w:tc>
        <w:tc>
          <w:tcPr>
            <w:tcW w:w="183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EB5441" w14:textId="77777777" w:rsidR="00BA26CE" w:rsidRPr="00DA45B5" w:rsidRDefault="00BA26CE" w:rsidP="00BA2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4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2.16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0C3DFE" w14:textId="77777777" w:rsidR="00BA26CE" w:rsidRPr="00DA45B5" w:rsidRDefault="00BA26CE" w:rsidP="00BA2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4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1.56</w:t>
            </w:r>
          </w:p>
        </w:tc>
      </w:tr>
      <w:tr w:rsidR="00BA26CE" w:rsidRPr="00DA45B5" w14:paraId="7AB90B43" w14:textId="77777777" w:rsidTr="00BA26CE">
        <w:trPr>
          <w:trHeight w:val="309"/>
        </w:trPr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F36E8C" w14:textId="77777777" w:rsidR="00BA26CE" w:rsidRPr="00DA45B5" w:rsidRDefault="00BA26CE" w:rsidP="00BA2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4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E0</w:t>
            </w: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E4D257" w14:textId="77777777" w:rsidR="00BA26CE" w:rsidRPr="00DA45B5" w:rsidRDefault="00BA26CE" w:rsidP="00BA2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4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2.38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663982" w14:textId="77777777" w:rsidR="00BA26CE" w:rsidRPr="00DA45B5" w:rsidRDefault="00BA26CE" w:rsidP="00BA2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4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2.25</w:t>
            </w:r>
          </w:p>
        </w:tc>
      </w:tr>
      <w:tr w:rsidR="00BA26CE" w:rsidRPr="00DA45B5" w14:paraId="6DACA742" w14:textId="77777777" w:rsidTr="00BA26CE">
        <w:trPr>
          <w:trHeight w:val="309"/>
        </w:trPr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F1FDC8" w14:textId="77777777" w:rsidR="00BA26CE" w:rsidRPr="00DA45B5" w:rsidRDefault="00BA26CE" w:rsidP="00BA2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4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E21</w:t>
            </w: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A19FA0" w14:textId="77777777" w:rsidR="00BA26CE" w:rsidRPr="00DA45B5" w:rsidRDefault="00BA26CE" w:rsidP="00BA2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4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2.29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7578EC" w14:textId="77777777" w:rsidR="00BA26CE" w:rsidRPr="00DA45B5" w:rsidRDefault="00BA26CE" w:rsidP="00BA2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4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2.17</w:t>
            </w:r>
          </w:p>
        </w:tc>
      </w:tr>
      <w:tr w:rsidR="00BA26CE" w:rsidRPr="00DA45B5" w14:paraId="47C94E31" w14:textId="77777777" w:rsidTr="00BA26CE">
        <w:trPr>
          <w:trHeight w:val="309"/>
        </w:trPr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9991A8" w14:textId="77777777" w:rsidR="00BA26CE" w:rsidRPr="00DA45B5" w:rsidRDefault="00BA26CE" w:rsidP="00BA2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4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E22</w:t>
            </w: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75851E" w14:textId="77777777" w:rsidR="00BA26CE" w:rsidRPr="00DA45B5" w:rsidRDefault="00BA26CE" w:rsidP="00BA2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4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2.31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809463" w14:textId="77777777" w:rsidR="00BA26CE" w:rsidRPr="00DA45B5" w:rsidRDefault="00BA26CE" w:rsidP="00BA2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4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2.28</w:t>
            </w:r>
          </w:p>
        </w:tc>
      </w:tr>
      <w:tr w:rsidR="00BA26CE" w:rsidRPr="00DA45B5" w14:paraId="7ABD68A3" w14:textId="77777777" w:rsidTr="00BA26CE">
        <w:trPr>
          <w:trHeight w:val="309"/>
        </w:trPr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C9786F" w14:textId="77777777" w:rsidR="00BA26CE" w:rsidRPr="00DA45B5" w:rsidRDefault="00BA26CE" w:rsidP="00BA2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4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E26</w:t>
            </w: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1DEA81" w14:textId="77777777" w:rsidR="00BA26CE" w:rsidRPr="00DA45B5" w:rsidRDefault="00BA26CE" w:rsidP="00BA2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4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1.63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BA28D6" w14:textId="77777777" w:rsidR="00BA26CE" w:rsidRPr="00DA45B5" w:rsidRDefault="00BA26CE" w:rsidP="00BA2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4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2.35</w:t>
            </w:r>
          </w:p>
        </w:tc>
      </w:tr>
      <w:tr w:rsidR="00BA26CE" w:rsidRPr="00DA45B5" w14:paraId="7BE5CA77" w14:textId="77777777" w:rsidTr="00BA26CE">
        <w:trPr>
          <w:trHeight w:val="309"/>
        </w:trPr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643FAF" w14:textId="77777777" w:rsidR="00BA26CE" w:rsidRPr="00DA45B5" w:rsidRDefault="00BA26CE" w:rsidP="00BA2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4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E18</w:t>
            </w: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EBE9D3" w14:textId="77777777" w:rsidR="00BA26CE" w:rsidRPr="00DA45B5" w:rsidRDefault="00BA26CE" w:rsidP="00BA2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4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2.38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7627E9" w14:textId="77777777" w:rsidR="00BA26CE" w:rsidRPr="00DA45B5" w:rsidRDefault="00BA26CE" w:rsidP="00BA2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4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2.31</w:t>
            </w:r>
          </w:p>
        </w:tc>
      </w:tr>
      <w:tr w:rsidR="00BA26CE" w:rsidRPr="00DA45B5" w14:paraId="4D881EA6" w14:textId="77777777" w:rsidTr="00BA26CE">
        <w:trPr>
          <w:trHeight w:val="309"/>
        </w:trPr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95399B" w14:textId="77777777" w:rsidR="00BA26CE" w:rsidRPr="00DA45B5" w:rsidRDefault="00BA26CE" w:rsidP="00BA2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4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E19</w:t>
            </w: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CFCB3F" w14:textId="77777777" w:rsidR="00BA26CE" w:rsidRPr="00DA45B5" w:rsidRDefault="00BA26CE" w:rsidP="00BA2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4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2.38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B504DB" w14:textId="77777777" w:rsidR="00BA26CE" w:rsidRPr="00DA45B5" w:rsidRDefault="00BA26CE" w:rsidP="00BA2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4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2.25</w:t>
            </w:r>
          </w:p>
        </w:tc>
      </w:tr>
      <w:tr w:rsidR="00BA26CE" w:rsidRPr="00DA45B5" w14:paraId="1E927128" w14:textId="77777777" w:rsidTr="00BA26CE">
        <w:trPr>
          <w:trHeight w:val="309"/>
        </w:trPr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0C9F04" w14:textId="77777777" w:rsidR="00BA26CE" w:rsidRPr="00DA45B5" w:rsidRDefault="00BA26CE" w:rsidP="00BA2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4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E20</w:t>
            </w: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3D5F0D" w14:textId="77777777" w:rsidR="00BA26CE" w:rsidRPr="00DA45B5" w:rsidRDefault="00BA26CE" w:rsidP="00BA2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4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2.38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7466A4" w14:textId="77777777" w:rsidR="00BA26CE" w:rsidRPr="00DA45B5" w:rsidRDefault="00BA26CE" w:rsidP="00BA2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4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2.31</w:t>
            </w:r>
          </w:p>
        </w:tc>
      </w:tr>
      <w:tr w:rsidR="00BA26CE" w:rsidRPr="00DA45B5" w14:paraId="245FDC81" w14:textId="77777777" w:rsidTr="00BA26CE">
        <w:trPr>
          <w:trHeight w:val="309"/>
        </w:trPr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0BBB42" w14:textId="77777777" w:rsidR="00BA26CE" w:rsidRPr="00DA45B5" w:rsidRDefault="00BA26CE" w:rsidP="00BA2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4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E23</w:t>
            </w: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1BC7DE" w14:textId="77777777" w:rsidR="00BA26CE" w:rsidRPr="00DA45B5" w:rsidRDefault="00BA26CE" w:rsidP="00BA2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4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2.31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CF50E9" w14:textId="77777777" w:rsidR="00BA26CE" w:rsidRPr="00DA45B5" w:rsidRDefault="00BA26CE" w:rsidP="00BA2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4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2.12</w:t>
            </w:r>
          </w:p>
        </w:tc>
      </w:tr>
      <w:tr w:rsidR="00BA26CE" w:rsidRPr="00DA45B5" w14:paraId="13C8B06B" w14:textId="77777777" w:rsidTr="00BA26CE">
        <w:trPr>
          <w:trHeight w:val="309"/>
        </w:trPr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9AFCE2" w14:textId="77777777" w:rsidR="00BA26CE" w:rsidRPr="00DA45B5" w:rsidRDefault="00BA26CE" w:rsidP="00BA2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4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E24</w:t>
            </w: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E43089" w14:textId="77777777" w:rsidR="00BA26CE" w:rsidRPr="00DA45B5" w:rsidRDefault="00BA26CE" w:rsidP="00BA2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4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1.42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26C7B8" w14:textId="77777777" w:rsidR="00BA26CE" w:rsidRPr="00DA45B5" w:rsidRDefault="00BA26CE" w:rsidP="00BA2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4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2.34</w:t>
            </w:r>
          </w:p>
        </w:tc>
      </w:tr>
      <w:tr w:rsidR="00BA26CE" w:rsidRPr="00DA45B5" w14:paraId="3B8812C7" w14:textId="77777777" w:rsidTr="00BA26CE">
        <w:trPr>
          <w:trHeight w:val="309"/>
        </w:trPr>
        <w:tc>
          <w:tcPr>
            <w:tcW w:w="142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24B2CB" w14:textId="77777777" w:rsidR="00BA26CE" w:rsidRPr="00DA45B5" w:rsidRDefault="00BA26CE" w:rsidP="00BA2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4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E25</w:t>
            </w:r>
          </w:p>
        </w:tc>
        <w:tc>
          <w:tcPr>
            <w:tcW w:w="183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EBD8E2" w14:textId="77777777" w:rsidR="00BA26CE" w:rsidRPr="00DA45B5" w:rsidRDefault="00BA26CE" w:rsidP="00BA2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4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2.34</w:t>
            </w:r>
          </w:p>
        </w:tc>
        <w:tc>
          <w:tcPr>
            <w:tcW w:w="184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EC2659" w14:textId="77777777" w:rsidR="00BA26CE" w:rsidRPr="00DA45B5" w:rsidRDefault="00BA26CE" w:rsidP="00BA2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4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2.31</w:t>
            </w:r>
          </w:p>
        </w:tc>
      </w:tr>
      <w:tr w:rsidR="00BA26CE" w:rsidRPr="00DA45B5" w14:paraId="0BE5DF2C" w14:textId="77777777" w:rsidTr="00BA26CE">
        <w:trPr>
          <w:trHeight w:val="309"/>
        </w:trPr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452C17" w14:textId="77777777" w:rsidR="00BA26CE" w:rsidRPr="00DA45B5" w:rsidRDefault="00BA26CE" w:rsidP="00BA2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4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E25a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B9595A" w14:textId="77777777" w:rsidR="00BA26CE" w:rsidRPr="00DA45B5" w:rsidRDefault="00BA26CE" w:rsidP="00BA2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4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1.63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A5BA38" w14:textId="77777777" w:rsidR="00BA26CE" w:rsidRPr="00DA45B5" w:rsidRDefault="00BA26CE" w:rsidP="00BA2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4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2.38</w:t>
            </w:r>
          </w:p>
        </w:tc>
      </w:tr>
    </w:tbl>
    <w:p w14:paraId="114AAE8E" w14:textId="6E8384BE" w:rsidR="00BA26CE" w:rsidRPr="00DA45B5" w:rsidRDefault="00BA26CE" w:rsidP="00DA45B5">
      <w:pPr>
        <w:rPr>
          <w:rFonts w:ascii="Times New Roman" w:hAnsi="Times New Roman" w:cs="Times New Roman"/>
          <w:sz w:val="24"/>
          <w:szCs w:val="24"/>
          <w:lang w:val="pt-BR"/>
        </w:rPr>
      </w:pPr>
      <w:r>
        <w:rPr>
          <w:rFonts w:ascii="Times New Roman" w:hAnsi="Times New Roman" w:cs="Times New Roman"/>
          <w:sz w:val="24"/>
          <w:szCs w:val="24"/>
          <w:lang w:val="pt-BR"/>
        </w:rPr>
        <w:t xml:space="preserve">Tabela S4. Espaço </w:t>
      </w:r>
      <w:proofErr w:type="spellStart"/>
      <w:r>
        <w:rPr>
          <w:rFonts w:ascii="Times New Roman" w:hAnsi="Times New Roman" w:cs="Times New Roman"/>
          <w:sz w:val="24"/>
          <w:szCs w:val="24"/>
          <w:lang w:val="pt-BR"/>
        </w:rPr>
        <w:t>morfomé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lang w:val="pt-BR"/>
        </w:rPr>
        <w:t>trico</w:t>
      </w:r>
      <w:proofErr w:type="spellEnd"/>
      <w:r>
        <w:rPr>
          <w:rFonts w:ascii="Times New Roman" w:hAnsi="Times New Roman" w:cs="Times New Roman"/>
          <w:sz w:val="24"/>
          <w:szCs w:val="24"/>
          <w:lang w:val="pt-BR"/>
        </w:rPr>
        <w:t xml:space="preserve"> (distância média do centroide) obtidas no cálculo da distância funcional do zooplâncton. </w:t>
      </w:r>
    </w:p>
    <w:sectPr w:rsidR="00BA26CE" w:rsidRPr="00DA45B5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45B5"/>
    <w:rsid w:val="001033BE"/>
    <w:rsid w:val="00520BD9"/>
    <w:rsid w:val="00BA26CE"/>
    <w:rsid w:val="00DA45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35EE7067"/>
  <w15:chartTrackingRefBased/>
  <w15:docId w15:val="{365A9674-AAA0-4519-BF2C-88BC45C9BD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1491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49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Gleice de Souza Santos</dc:creator>
  <cp:keywords/>
  <dc:description/>
  <cp:lastModifiedBy>Eneida Eskinazi</cp:lastModifiedBy>
  <cp:revision>2</cp:revision>
  <dcterms:created xsi:type="dcterms:W3CDTF">2020-07-20T13:42:00Z</dcterms:created>
  <dcterms:modified xsi:type="dcterms:W3CDTF">2020-07-20T13:42:00Z</dcterms:modified>
</cp:coreProperties>
</file>